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21BD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077491" w:rsidRPr="00D13915" w:rsidRDefault="002F054A" w:rsidP="00956A8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D1391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5A6A3D" w:rsidRPr="00096CC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นายจักรกฤษณ์  ลิมปิษเฐียร</w:t>
            </w:r>
            <w:r w:rsidR="005A6A3D" w:rsidRPr="00096CC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077491" w:rsidRPr="00D13915" w:rsidRDefault="002F054A" w:rsidP="00D1391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5A6A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5A6A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A6A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5A6A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A6A3D" w:rsidRPr="00096CC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5600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077491" w:rsidRPr="00D13915" w:rsidRDefault="002F054A" w:rsidP="00956A8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91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5A6A3D" w:rsidRPr="00096CC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นายสันติชัย   โลหิตหาญ</w:t>
            </w:r>
            <w:r w:rsidR="005A6A3D" w:rsidRPr="00096CC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077491" w:rsidRPr="00D13915" w:rsidRDefault="00D849B7" w:rsidP="00956A8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5A6A3D" w:rsidRPr="005A6A3D">
              <w:rPr>
                <w:rFonts w:ascii="TH SarabunPSK" w:hAnsi="TH SarabunPSK" w:cs="TH SarabunPSK"/>
                <w:sz w:val="30"/>
                <w:szCs w:val="30"/>
                <w:cs/>
              </w:rPr>
              <w:t>02-039-5599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และรับบริการผ่านระบบเทคโนโลยีสารสนเทศของส่วนราชการได้อย่างเหมาะสม</w:t>
            </w:r>
          </w:p>
          <w:p w:rsidR="00E379B3" w:rsidRPr="00077491" w:rsidRDefault="00E379B3" w:rsidP="00D13915">
            <w:pPr>
              <w:jc w:val="thaiDistribute"/>
              <w:rPr>
                <w:cs/>
              </w:rPr>
            </w:pPr>
          </w:p>
        </w:tc>
      </w:tr>
      <w:tr w:rsidR="002F054A" w:rsidRPr="003B7C5A" w:rsidTr="005C152E">
        <w:trPr>
          <w:trHeight w:val="2866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มีกำหนดระยะเวลาและรูปแบบข้อมูลที่นำเข้าระบบที่ชัดเจน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มีข้อมูลจากหน่วยงานที่ต้องนำข้อมูลเข้าครบทุกหน่วยงาน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ข้อมูลที่นำเข้าระบบต้องมีความถูกต้องไม่ต่ำกว่าร้อยละ 50</w:t>
                  </w:r>
                </w:p>
              </w:tc>
            </w:tr>
            <w:tr w:rsidR="00172285" w:rsidRPr="00172285" w:rsidTr="00281084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3"/>
          </w:tcPr>
          <w:p w:rsidR="002F054A" w:rsidRPr="003B7C5A" w:rsidRDefault="002F054A" w:rsidP="00281084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81084">
              <w:trPr>
                <w:trHeight w:val="117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D534BE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1</w:t>
                  </w:r>
                </w:p>
              </w:tc>
              <w:tc>
                <w:tcPr>
                  <w:tcW w:w="1126" w:type="dxa"/>
                </w:tcPr>
                <w:p w:rsidR="00F27EE1" w:rsidRPr="00820158" w:rsidRDefault="00D534BE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60" w:type="dxa"/>
                </w:tcPr>
                <w:p w:rsidR="00F27EE1" w:rsidRPr="00820158" w:rsidRDefault="00D534BE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3C325C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BA71D8" w:rsidRDefault="007E6D75" w:rsidP="00BA71D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hint="cs"/>
                <w:cs/>
              </w:rPr>
              <w:t xml:space="preserve">       </w:t>
            </w:r>
            <w:r>
              <w:rPr>
                <w:cs/>
              </w:rPr>
              <w:tab/>
            </w:r>
            <w:r w:rsidR="00BA71D8">
              <w:rPr>
                <w:cs/>
              </w:rPr>
              <w:tab/>
            </w:r>
            <w:r w:rsidR="003C325C" w:rsidRPr="00BA71D8">
              <w:rPr>
                <w:rFonts w:ascii="TH SarabunPSK" w:hAnsi="TH SarabunPSK" w:cs="TH SarabunPSK"/>
                <w:sz w:val="30"/>
                <w:szCs w:val="30"/>
                <w:cs/>
              </w:rPr>
              <w:t>สำนักนโยบายและแผนการอุดมศึกษาได้มีการประชุมร่วมระหว่างผู้อำนวยการสำนักฯ และผู้อำนวยการกลุ่มงาน เพื่อร่วมกันกำหนดฐานข้อมูลที่จะเป็นตัวชี้วัด ซึ่งมีข้อมูลพื้นฐานที่ใช้อ้างอิงภายในระบบที่กำหนดเป็นตัวชี้วัดของสำนัก ครบถ้วน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CF3A4A" w:rsidRDefault="003B7C5A" w:rsidP="003C325C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A71D8" w:rsidRDefault="007E6D75" w:rsidP="00BA71D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           </w:t>
            </w:r>
            <w:r w:rsidR="007F3A68">
              <w:rPr>
                <w:b/>
                <w:bCs/>
                <w:cs/>
              </w:rPr>
              <w:tab/>
            </w:r>
            <w:r w:rsidR="00BA71D8">
              <w:rPr>
                <w:b/>
                <w:bCs/>
                <w:cs/>
              </w:rPr>
              <w:tab/>
            </w:r>
            <w:r w:rsidR="003C325C" w:rsidRPr="00BA71D8">
              <w:rPr>
                <w:rFonts w:ascii="TH SarabunPSK" w:hAnsi="TH SarabunPSK" w:cs="TH SarabunPSK"/>
                <w:sz w:val="30"/>
                <w:szCs w:val="30"/>
                <w:cs/>
              </w:rPr>
              <w:t>สำนักนโยบายและแผนการอุดมศึกษาได้แต่งตั้งคณะทำงานเพื่อดำเนินการตามคำรับรองการปฏิบัติราชการของสำนักนโยบายและแผนการอุดมศึกษา ซึ่งประกอบด้วยคณะทำงาน จำนวน 8 ชุด โดยมีคณะทำงานชุดที่ 7 ดำเนินการกำกับและติดตามการดำเนินงานตามตัวชี้วัดนี้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BA71D8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BA71D8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BA71D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3"/>
          </w:tcPr>
          <w:p w:rsidR="007C1AEF" w:rsidRDefault="007C1AEF" w:rsidP="00BA71D8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BA71D8" w:rsidRDefault="007C1AEF" w:rsidP="00F51CF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b/>
                <w:bCs/>
                <w:cs/>
              </w:rPr>
              <w:tab/>
            </w:r>
            <w:r>
              <w:rPr>
                <w:rFonts w:hint="cs"/>
                <w:b/>
                <w:bCs/>
                <w:cs/>
              </w:rPr>
              <w:tab/>
            </w:r>
            <w:r w:rsidR="003C325C" w:rsidRPr="00BA71D8">
              <w:rPr>
                <w:rFonts w:ascii="TH SarabunPSK" w:hAnsi="TH SarabunPSK" w:cs="TH SarabunPSK"/>
                <w:sz w:val="30"/>
                <w:szCs w:val="30"/>
                <w:cs/>
              </w:rPr>
              <w:t>คำสั่งสำนักนโยบายและแผนการอุดมศึกษา ที่ 1/2561 เรื่อง แต่งตั้งคณะทำงานเพื่อดำเนินการตาม</w:t>
            </w:r>
            <w:r w:rsidR="00F51CF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3C325C" w:rsidRPr="00BA71D8">
              <w:rPr>
                <w:rFonts w:ascii="TH SarabunPSK" w:hAnsi="TH SarabunPSK" w:cs="TH SarabunPSK"/>
                <w:sz w:val="30"/>
                <w:szCs w:val="30"/>
                <w:cs/>
              </w:rPr>
              <w:t>คำรับรองการปฏิบัติราชการของสำนักนโยบายและแผนการอุดมศึกษา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default" r:id="rId7"/>
      <w:footerReference w:type="even" r:id="rId8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4D3" w:rsidRDefault="008264D3">
      <w:r>
        <w:separator/>
      </w:r>
    </w:p>
  </w:endnote>
  <w:endnote w:type="continuationSeparator" w:id="0">
    <w:p w:rsidR="008264D3" w:rsidRDefault="00826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4D3" w:rsidRDefault="008264D3">
      <w:r>
        <w:separator/>
      </w:r>
    </w:p>
  </w:footnote>
  <w:footnote w:type="continuationSeparator" w:id="0">
    <w:p w:rsidR="008264D3" w:rsidRDefault="00826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E4B3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E4B3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6AA"/>
    <w:rsid w:val="00031EAA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2285"/>
    <w:rsid w:val="001B140F"/>
    <w:rsid w:val="001B7B75"/>
    <w:rsid w:val="001C07B4"/>
    <w:rsid w:val="001C18FF"/>
    <w:rsid w:val="001F14F8"/>
    <w:rsid w:val="00231AB6"/>
    <w:rsid w:val="00234506"/>
    <w:rsid w:val="002632AB"/>
    <w:rsid w:val="00266EF2"/>
    <w:rsid w:val="00281084"/>
    <w:rsid w:val="002975F1"/>
    <w:rsid w:val="002A6440"/>
    <w:rsid w:val="002D2958"/>
    <w:rsid w:val="002D5BC9"/>
    <w:rsid w:val="002F054A"/>
    <w:rsid w:val="002F0A94"/>
    <w:rsid w:val="00347A7B"/>
    <w:rsid w:val="00356974"/>
    <w:rsid w:val="00370876"/>
    <w:rsid w:val="00375400"/>
    <w:rsid w:val="00382C09"/>
    <w:rsid w:val="003A1A36"/>
    <w:rsid w:val="003B7C5A"/>
    <w:rsid w:val="003C2C30"/>
    <w:rsid w:val="003C325C"/>
    <w:rsid w:val="003E0FCD"/>
    <w:rsid w:val="003E1BC4"/>
    <w:rsid w:val="003E4227"/>
    <w:rsid w:val="003E4B30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7D35"/>
    <w:rsid w:val="00577D46"/>
    <w:rsid w:val="0058298B"/>
    <w:rsid w:val="005A6A3D"/>
    <w:rsid w:val="005B60E0"/>
    <w:rsid w:val="005B7119"/>
    <w:rsid w:val="005B7A20"/>
    <w:rsid w:val="005C152E"/>
    <w:rsid w:val="005C159C"/>
    <w:rsid w:val="0061749F"/>
    <w:rsid w:val="00637718"/>
    <w:rsid w:val="00642568"/>
    <w:rsid w:val="00646568"/>
    <w:rsid w:val="00690952"/>
    <w:rsid w:val="006E3AC7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0158"/>
    <w:rsid w:val="00821BD1"/>
    <w:rsid w:val="008264D3"/>
    <w:rsid w:val="00827CB3"/>
    <w:rsid w:val="00853DA3"/>
    <w:rsid w:val="00856178"/>
    <w:rsid w:val="008658EB"/>
    <w:rsid w:val="0087746A"/>
    <w:rsid w:val="008A4246"/>
    <w:rsid w:val="008A7726"/>
    <w:rsid w:val="008B559F"/>
    <w:rsid w:val="008D44FE"/>
    <w:rsid w:val="008E45ED"/>
    <w:rsid w:val="008F2F4D"/>
    <w:rsid w:val="008F792A"/>
    <w:rsid w:val="00903081"/>
    <w:rsid w:val="00910253"/>
    <w:rsid w:val="009332B8"/>
    <w:rsid w:val="00956A80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92FCA"/>
    <w:rsid w:val="00AB4406"/>
    <w:rsid w:val="00AB693C"/>
    <w:rsid w:val="00AB6FBE"/>
    <w:rsid w:val="00AF037B"/>
    <w:rsid w:val="00AF0624"/>
    <w:rsid w:val="00AF1D95"/>
    <w:rsid w:val="00B04EAA"/>
    <w:rsid w:val="00B50E86"/>
    <w:rsid w:val="00B76FCB"/>
    <w:rsid w:val="00B834C3"/>
    <w:rsid w:val="00BA1A21"/>
    <w:rsid w:val="00BA71D8"/>
    <w:rsid w:val="00BC1718"/>
    <w:rsid w:val="00BC5E9D"/>
    <w:rsid w:val="00BC746C"/>
    <w:rsid w:val="00C2759B"/>
    <w:rsid w:val="00C6134E"/>
    <w:rsid w:val="00C6698F"/>
    <w:rsid w:val="00C67D71"/>
    <w:rsid w:val="00CD0E30"/>
    <w:rsid w:val="00CD48BB"/>
    <w:rsid w:val="00CF0196"/>
    <w:rsid w:val="00CF3A4A"/>
    <w:rsid w:val="00D12B0E"/>
    <w:rsid w:val="00D13915"/>
    <w:rsid w:val="00D26B5D"/>
    <w:rsid w:val="00D43F4A"/>
    <w:rsid w:val="00D45272"/>
    <w:rsid w:val="00D534BE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51CF0"/>
    <w:rsid w:val="00F77139"/>
    <w:rsid w:val="00F800B7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F4E85A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52</cp:revision>
  <cp:lastPrinted>2015-04-29T07:07:00Z</cp:lastPrinted>
  <dcterms:created xsi:type="dcterms:W3CDTF">2016-05-12T09:46:00Z</dcterms:created>
  <dcterms:modified xsi:type="dcterms:W3CDTF">2018-05-25T08:47:00Z</dcterms:modified>
</cp:coreProperties>
</file>